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B15ED" w:rsidP="00CB15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B15ED" w:rsidTr="00CB15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B15ED">
              <w:rPr>
                <w:rFonts w:ascii="Arial" w:hAnsi="Arial" w:cs="Arial"/>
                <w:b/>
                <w:sz w:val="30"/>
              </w:rPr>
              <w:t>DokumentHent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7-7-2009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26-10-2011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metadata og fil på ét dokument i Captia.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hente komplette oplysninger og fil(er) på givent dokument i Captia identificeret ved et dokumentnummer.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Oplysninger om et dokument vil altid omfatte: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Dokumentprofiloplysning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Metadata (nummer, dokumentets titel)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Dokumentfil (selve dokumentfilen, filtypen)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dokument kan desuden omfatte: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Øvrige metadata (UUID, indblik, bemærkning, svarfristdato, brevdato, sagsaktnumre mfl.)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sagtilknytninger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erindringer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dokumentets parter, herunder partrollen for hver part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frie datoer (til fagspecifikke datoer)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frie oplysninger (til fagspecifikke oplysninger)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TilpasningAfResultat: Her kan servicekalder afgrænse søgeresultat. Som default medtages kun: * DokumentProfilOplysning * og * DokumentMetadata *, resten skal aktivt tilvælges via felterne: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DokumentFilMarkering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SagTilknytningListeMarkering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DokumentErindringListeMarkering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DokumentHenvisningListe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DokumentPartListeMarkering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DokumentFriOplysningMarkering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DokumentFriDatoMarkering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Frie oplysninger: Ledetekster oprettes i Captia og skal være kendt på forhånd. Kan bruges på tværs af dokumenter og sager. Der er ingen restriktioner på indholdet.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DokumentHent_I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TilpasningAfResultat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(DokumentFilMarkering)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(SagTilknytningListeMarkering)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(DokumentErindringListeMarkering)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(DokumentHenvisningListeMarkering)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(DokumentPartListeMarkering)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(DokumentFriOplysningMarkering)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(DokumentFriDatoMarkering)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DokumentHent_O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Dokument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DokumentProfilOplysning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(DokumentGruppe)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DokumentType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DokumentTilstand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OrganisatoriskEnhedNiveauEt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OrganisatoriskEnhedNiveauTo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OrganisatoriskEnhedNiveauTre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DokumentMetadata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DokumentTitel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(DokumentUUID)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(DokumentIndblik)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(DokumentBemærkning)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(DokumentSvarfristDato)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(DokumentBrevDato)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DokumentOprindelse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DokumentFil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DokumentFilIndhold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DokumentFilType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DokumentFilStørrelse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(DokumentFilEncoding)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SagTilknytningListe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SagTilknytning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(SagAktNummer)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DokumentPartListe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DokumentPart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PartRolleBetegnelse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DokumentPartIDValg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CPRIdentifikation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SEIdentifikation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CVRIdentifikation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PartAlternativID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PartAlternativIDType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DokumentErindringListe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DokumentErindring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DokumentErindringDato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DokumentErindringBeskrivelse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DokumentHenvisningListe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DokumentHenvisning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DokumentRolleBetegnelse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DokumentFriDatoListe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DokumentFriDato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DokumentFriDatoLedetekst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DokumentFriDatoDato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DokumentFriOplysningListe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DokumentFriOplysning 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DokumentFriOplysningLedetekst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DokumentFriOplysningIndhold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B15ED" w:rsidRDefault="00CB15ED" w:rsidP="00CB15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15ED" w:rsidSect="00CB15E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15ED" w:rsidRDefault="00CB15ED" w:rsidP="00CB15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B15ED" w:rsidTr="00CB15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DokumentBemærkning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Tekst2000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til notering af hvad som helst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DokumentBrevDato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Brevdato som fremgår af dokumentet (ofte forskellig fra oprettelsesdato)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DokumentErindringBeskrivelse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erindring på et dokument..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DokumentErindringDato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erindring på et dokument.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DokumentErindringListeMarkering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erindringer i søgeresultat på dokumenter i Captia.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DokumentFilEncoding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encoding type dokumentfilen foreligger i, fx UTF8 eller UTF16.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DokumentFilIndhold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elektronisk fil. Kan være modtaget elektronisk eller indskannet fra papirdokument.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DokumentFilMarkering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dokumentfiler i søgeresultat på dokumenter i Captia.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DokumentFilStørrelse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størrelse på en dokumentfil.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DokumentFilType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 filtype, f.eks. TIFF, doc, pdf, txt mv.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DokumentFriDatoDato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datofelt knyttet til dokumentet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DokumentFriDatoLedetekst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datofelt der knytter sig til dokumentet - skal være kendt i Captia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DokumentFriDatoMarkering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frie datoer i søgeresultat på dokumenter i Captia.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DokumentFriOplysningIndhold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oplysningsfelt knyttet til dokumentet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DokumentFriOplysningLedetekst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11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Navnet på et frit oplysningsfelt der knytter sig til dokumentet - skal være kendt i Captia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DokumentFriOplysningMarkering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frie oplysninger i søgeresultat på dokumenter i Captia.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DokumentGruppe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yderligere gruppering af dokumenter i forhold til eks. DokumentType.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Aktgruppe i admin-delen)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 (Sagsstart)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1010 (Sagsstart - modt. fra anden TS-enhed)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1005 (Sagsstart - udskudt)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1020 (Høring)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1030 (Anm. om yderl. oplysninger)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1035 (Rykker)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1040 (Indkommende svar - afventer flere svar)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1045 (Indkommende svar - afventer ikke flere svar)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1050 (Afgørelse)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1060 (Afslut u. afgørelse)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1070 (Neutral)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1080 (EMR)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DokumentHenvisningListeMarkering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dokumenthenvisninger i søgeresultat.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DokumentIndblik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Arver automatisk sagens indblik, men kan ændres manuelt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DokumentOprindelse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Dokumentets oprindelse dvs. hvor dokumentet stammer fra f.eks. scanning.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(Skal være oprettet i følgetekst-registeret under følgeteksttype AKTOPR.)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 (Captia)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 (Indskannet dokument)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JOUR (Journalmodulet)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KONV (Konverteret)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 (Modtaget e-mail)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 (SjKomm)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SKANSAKS (Skanningscenter Sakskøbing)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VEDH (Vedhæftet mail)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DokumentPartListeMarkering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dokumentparter i søgeresultat på dokumenter i Captia.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DokumentRolleBetegnelse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Betegnelse af dokumentets rolle i en given sag.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HOVEDDOK (Hoveddokument)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BESVARER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BESVARETAF (Besvaret af)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KOPI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ORIGINAL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DokumentSvarfristDato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indsættelse af svarfrist.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DokumentTilstand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Tekst8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hvilken tilstand dokumentet har.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 (Arkiveret)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  (Låst dokument)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  (Oplysninger)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UP  (Personligt udkast)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UÅ  (Udkast)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DokumentTitel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Tekst240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titel der angiver dokumentets indhold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DokumentType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 et givent dokument om typen er udgående eller indgående. F.eks. er et brev, der modtages af en organisation indgående og et brev, der afsendes er udgående.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Akttype i admin-delen)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(Andet)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(Indgående)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 (Notat)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OMJ (Omjournaliseret)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RAPDEF (Rapportdefinition)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SKAB (Skabelon)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(Udgående)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 (Værdipost)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DokumentUUID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ekstern dokumentidentifikator - forskelligt fra DokumentID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OrganisatoriskEnhedNummer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nummeret på den organisatoriske enhed.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 identifikation af en part, som ikke kan identificeres ved CVR-nummer, SE-nummer eller CPR-nummer. Det gælder fx udenlandske virksomheder.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PartAlternativIDType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en part ikke skal identificeres ved et alternativt id, skal man angive hvilke type det alternative id er. Captia skal kende disse typer på forhånd.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PartRolleBetegnelse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Partens rolle i forhold til sagen.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Roller =&gt; Definition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Sagspart =&gt;Sagens part. Den borger, virksomhed mv., som sagen drejer sig om -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altså den sagens afgørelse, vejledning mv. er rettet mod.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Partsrepr =&gt; Partens repræsentant, typisk advokat eller revisor.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Ligningsråd Ligningsrådet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Øvr. myndig =&gt; Øvrige myndigheder, f.eks. Skatteministeriets departement, andre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ministerier og styrelser, politi og anklagemyndighed, domstolene.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Andre ekst. =&gt; Andre eksterne. Personer, selskaber og </w:t>
            </w:r>
            <w:r>
              <w:rPr>
                <w:rFonts w:ascii="Arial" w:hAnsi="Arial" w:cs="Arial"/>
                <w:sz w:val="18"/>
              </w:rPr>
              <w:lastRenderedPageBreak/>
              <w:t>virksomheder, der ikke 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sagspart eller partsrepræsentant. F.eks. brancheorganisationer eller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andre, der skal høres/orienteres i en sag eller Kammeradvokaten.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Egen myndighed =&gt; Egen myndighed, dvs. når der korresponderes internt i myndigheden. Hvis et kontor i Hovedcenteret f.eks. hører andre afdelinger, eller et andet skattecenter.Der skal også sættes part på egne notater mv.i LISY-kodesager med sagstidsmåling, selvom notatet ikke har en modtager eller afsender. Egen organisatoriske enhed sættes på som part med rollen "Egen myndighed"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Sagspart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Partsrepr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Ligningsråd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Øvr. myndig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Egen myndighed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SagAktNummer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TalHel22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22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angiver hvilket sagsakt et dokument er og hvilken kronologisk orden det indgår i.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SagNummer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SagJournalNummer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[0-9]{2}-[0-9]{6}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år-6cifre fortløbende 06-001122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SagTilknytningListeMarkering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sagstilknytninger i søgeresultat.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CB15ED" w:rsidTr="00CB15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[0-9]{8}</w:t>
            </w:r>
          </w:p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B15ED" w:rsidRPr="00CB15ED" w:rsidRDefault="00CB15ED" w:rsidP="00CB15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8-cifret nummer,  der entydigt identificerer en registreret virksomhed i SKAT.</w:t>
            </w:r>
          </w:p>
        </w:tc>
      </w:tr>
    </w:tbl>
    <w:p w:rsidR="00CB15ED" w:rsidRPr="00CB15ED" w:rsidRDefault="00CB15ED" w:rsidP="00CB15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B15ED" w:rsidRPr="00CB15ED" w:rsidSect="00CB15E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5ED" w:rsidRDefault="00CB15ED" w:rsidP="00CB15ED">
      <w:pPr>
        <w:spacing w:line="240" w:lineRule="auto"/>
      </w:pPr>
      <w:r>
        <w:separator/>
      </w:r>
    </w:p>
  </w:endnote>
  <w:endnote w:type="continuationSeparator" w:id="0">
    <w:p w:rsidR="00CB15ED" w:rsidRDefault="00CB15ED" w:rsidP="00CB15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5ED" w:rsidRDefault="00CB15E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5ED" w:rsidRPr="00CB15ED" w:rsidRDefault="00CB15ED" w:rsidP="00CB15E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DokumentHent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5ED" w:rsidRDefault="00CB15E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5ED" w:rsidRDefault="00CB15ED" w:rsidP="00CB15ED">
      <w:pPr>
        <w:spacing w:line="240" w:lineRule="auto"/>
      </w:pPr>
      <w:r>
        <w:separator/>
      </w:r>
    </w:p>
  </w:footnote>
  <w:footnote w:type="continuationSeparator" w:id="0">
    <w:p w:rsidR="00CB15ED" w:rsidRDefault="00CB15ED" w:rsidP="00CB15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5ED" w:rsidRDefault="00CB15E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5ED" w:rsidRPr="00CB15ED" w:rsidRDefault="00CB15ED" w:rsidP="00CB15ED">
    <w:pPr>
      <w:pStyle w:val="Sidehoved"/>
      <w:jc w:val="center"/>
      <w:rPr>
        <w:rFonts w:ascii="Arial" w:hAnsi="Arial" w:cs="Arial"/>
      </w:rPr>
    </w:pPr>
    <w:r w:rsidRPr="00CB15ED">
      <w:rPr>
        <w:rFonts w:ascii="Arial" w:hAnsi="Arial" w:cs="Arial"/>
      </w:rPr>
      <w:t>Servicebeskrivelse</w:t>
    </w:r>
  </w:p>
  <w:p w:rsidR="00CB15ED" w:rsidRPr="00CB15ED" w:rsidRDefault="00CB15ED" w:rsidP="00CB15E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5ED" w:rsidRDefault="00CB15E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5ED" w:rsidRDefault="00CB15ED" w:rsidP="00CB15E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B15ED" w:rsidRPr="00CB15ED" w:rsidRDefault="00CB15ED" w:rsidP="00CB15E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64F02"/>
    <w:multiLevelType w:val="multilevel"/>
    <w:tmpl w:val="DF1243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5ED"/>
    <w:rsid w:val="006843F7"/>
    <w:rsid w:val="00892491"/>
    <w:rsid w:val="00CB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B15E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B15E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B15E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B15E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B15E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B15E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B15E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B15E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B15E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B15E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B15E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B15E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B15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B15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B15E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B15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B15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B15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B15E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B15E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B15E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B15E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B15E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B15E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B15E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B15ED"/>
  </w:style>
  <w:style w:type="paragraph" w:styleId="Sidefod">
    <w:name w:val="footer"/>
    <w:basedOn w:val="Normal"/>
    <w:link w:val="SidefodTegn"/>
    <w:uiPriority w:val="99"/>
    <w:unhideWhenUsed/>
    <w:rsid w:val="00CB15E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B15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B15E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B15E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B15E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B15E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B15E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B15E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B15E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B15E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B15E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B15E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B15E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B15E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B15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B15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B15E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B15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B15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B15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B15E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B15E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B15E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B15E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B15E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B15E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B15E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B15ED"/>
  </w:style>
  <w:style w:type="paragraph" w:styleId="Sidefod">
    <w:name w:val="footer"/>
    <w:basedOn w:val="Normal"/>
    <w:link w:val="SidefodTegn"/>
    <w:uiPriority w:val="99"/>
    <w:unhideWhenUsed/>
    <w:rsid w:val="00CB15E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B1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1678</Words>
  <Characters>10242</Characters>
  <Application>Microsoft Office Word</Application>
  <DocSecurity>0</DocSecurity>
  <Lines>85</Lines>
  <Paragraphs>23</Paragraphs>
  <ScaleCrop>false</ScaleCrop>
  <Company>SKAT</Company>
  <LinksUpToDate>false</LinksUpToDate>
  <CharactersWithSpaces>11897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2012-01-24T13:56:00Z</dcterms:created>
  <dcterms:modified xsi:type="dcterms:W3CDTF">2012-01-24T13:56:00Z</dcterms:modified>
</cp:coreProperties>
</file>